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30832" w14:textId="77777777" w:rsidR="00AE2802" w:rsidRDefault="00AE2802" w:rsidP="00AE2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C5E22B6" w14:textId="77777777" w:rsidR="00AE2802" w:rsidRDefault="00AE2802" w:rsidP="00AE2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2664A9B" w14:textId="77777777" w:rsidR="00AE2802" w:rsidRDefault="00AE2802" w:rsidP="00AE2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948CF68" w14:textId="77777777" w:rsidR="00AE2802" w:rsidRDefault="00AE2802" w:rsidP="00AE2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226926A" w14:textId="77777777" w:rsidR="00AE2802" w:rsidRDefault="00AE2802" w:rsidP="00AE2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6744128"/>
      <w:r w:rsidRPr="00AE2802">
        <w:rPr>
          <w:rFonts w:ascii="Times New Roman" w:hAnsi="Times New Roman" w:cs="Times New Roman"/>
          <w:b/>
          <w:sz w:val="24"/>
          <w:szCs w:val="24"/>
        </w:rPr>
        <w:t>О лишении премии руководителя</w:t>
      </w:r>
    </w:p>
    <w:bookmarkEnd w:id="1"/>
    <w:p w14:paraId="1DFE0550" w14:textId="75E21A5F" w:rsidR="00AE2802" w:rsidRDefault="00AE2802" w:rsidP="00AE2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</w:t>
      </w:r>
      <w:r w:rsidR="009E147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марта 2027 года</w:t>
      </w:r>
    </w:p>
    <w:p w14:paraId="4D9D4015" w14:textId="24B056B3" w:rsidR="00AE2802" w:rsidRDefault="00AE2802" w:rsidP="00AE28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 w:rsidRPr="00AE2802">
        <w:rPr>
          <w:rFonts w:ascii="Times New Roman" w:hAnsi="Times New Roman" w:cs="Times New Roman"/>
          <w:sz w:val="24"/>
          <w:szCs w:val="24"/>
        </w:rPr>
        <w:t>На основании Трудового кодекса РФ, положения о премировании работников и условий трудового договора премия носит стимулирующий характер и может быть приостановлена при невыполнении ключевых показателей или нарушении внутренних регламентов. В отношении Смирнова Андрея Викторовича, руководителя отдела маркетинга, зафиксированы невыполнение плановых показателей работы подразделения за I квартал 2027 года и нарушения дисциплины.</w:t>
      </w:r>
    </w:p>
    <w:p w14:paraId="1BFAC82D" w14:textId="4D99139B" w:rsidR="00AE2802" w:rsidRDefault="00AE2802" w:rsidP="00AE2802">
      <w:pPr>
        <w:jc w:val="both"/>
        <w:rPr>
          <w:rFonts w:ascii="Times New Roman" w:hAnsi="Times New Roman" w:cs="Times New Roman"/>
          <w:sz w:val="24"/>
          <w:szCs w:val="24"/>
        </w:rPr>
      </w:pPr>
      <w:r w:rsidRPr="00AE2802">
        <w:rPr>
          <w:rFonts w:ascii="Times New Roman" w:hAnsi="Times New Roman" w:cs="Times New Roman"/>
          <w:sz w:val="24"/>
          <w:szCs w:val="24"/>
        </w:rPr>
        <w:t>Исходя из вышеизложенного,</w:t>
      </w:r>
    </w:p>
    <w:p w14:paraId="7324E5B6" w14:textId="1098B67B" w:rsidR="00AE2802" w:rsidRDefault="00AE2802" w:rsidP="00AE2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  <w:bookmarkStart w:id="4" w:name="_Hlk198794693"/>
    </w:p>
    <w:p w14:paraId="69A25D04" w14:textId="2F679AA7" w:rsidR="00AE2802" w:rsidRPr="00AE2802" w:rsidRDefault="00AE2802" w:rsidP="00AE2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802">
        <w:rPr>
          <w:rFonts w:ascii="Times New Roman" w:hAnsi="Times New Roman" w:cs="Times New Roman"/>
          <w:sz w:val="24"/>
          <w:szCs w:val="24"/>
        </w:rPr>
        <w:t>Лишить премии за март 2027 года руководителя отдела маркетинга Смирнова А.В. в связи с невыполнением ключевых показателей и нарушением внутренних регламентов.</w:t>
      </w:r>
    </w:p>
    <w:p w14:paraId="23A35338" w14:textId="77777777" w:rsidR="00AE2802" w:rsidRPr="00AE2802" w:rsidRDefault="00AE2802" w:rsidP="00AE2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802">
        <w:rPr>
          <w:rFonts w:ascii="Times New Roman" w:hAnsi="Times New Roman" w:cs="Times New Roman"/>
          <w:sz w:val="24"/>
          <w:szCs w:val="24"/>
        </w:rPr>
        <w:t>Бухгалтерии (главный бухгалтер — Петрова А.В.) произвести перерасчёт заработной платы без учёта премии и уведомить руководителя о сумме начислений.</w:t>
      </w:r>
    </w:p>
    <w:p w14:paraId="0FD12F51" w14:textId="77777777" w:rsidR="00AE2802" w:rsidRPr="00AE2802" w:rsidRDefault="00AE2802" w:rsidP="00AE2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802">
        <w:rPr>
          <w:rFonts w:ascii="Times New Roman" w:hAnsi="Times New Roman" w:cs="Times New Roman"/>
          <w:sz w:val="24"/>
          <w:szCs w:val="24"/>
        </w:rPr>
        <w:t>Отделу кадров (начальник отдела — Кузнецов О.В.) ознакомить Смирнова А.В. с настоящим приказом под роспись и приложить служебную записку к личному делу.</w:t>
      </w:r>
    </w:p>
    <w:p w14:paraId="70F4E01C" w14:textId="118216B8" w:rsidR="00AE2802" w:rsidRDefault="00AE2802" w:rsidP="00AE2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802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генерального директора.</w:t>
      </w:r>
    </w:p>
    <w:bookmarkEnd w:id="2"/>
    <w:bookmarkEnd w:id="3"/>
    <w:bookmarkEnd w:id="4"/>
    <w:p w14:paraId="3D99A077" w14:textId="77777777" w:rsidR="00AE2802" w:rsidRDefault="00AE2802" w:rsidP="00AE28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9ADD045" w14:textId="77777777" w:rsidR="00AE2802" w:rsidRDefault="00AE2802" w:rsidP="00AE2802"/>
    <w:p w14:paraId="2C1BB525" w14:textId="77777777" w:rsidR="00AE2802" w:rsidRDefault="00AE2802" w:rsidP="00AE2802"/>
    <w:p w14:paraId="3E010A42" w14:textId="77777777" w:rsidR="00AE2802" w:rsidRDefault="00AE2802" w:rsidP="00AE2802"/>
    <w:p w14:paraId="48F35A32" w14:textId="77777777" w:rsidR="00AE2802" w:rsidRDefault="00AE2802" w:rsidP="00AE2802"/>
    <w:p w14:paraId="3AD8104C" w14:textId="77777777" w:rsidR="00AE2802" w:rsidRDefault="00AE2802" w:rsidP="00AE2802"/>
    <w:p w14:paraId="0DF60F2D" w14:textId="77777777" w:rsidR="00AE2802" w:rsidRDefault="00AE2802" w:rsidP="00AE2802"/>
    <w:p w14:paraId="33B0E37A" w14:textId="77777777" w:rsidR="00AE2802" w:rsidRDefault="00AE2802" w:rsidP="00AE2802"/>
    <w:p w14:paraId="241386A7" w14:textId="77777777" w:rsidR="00AE2802" w:rsidRDefault="00AE2802" w:rsidP="00AE2802"/>
    <w:p w14:paraId="1C218B83" w14:textId="77777777" w:rsidR="00AE2802" w:rsidRDefault="00AE2802" w:rsidP="00AE2802"/>
    <w:p w14:paraId="4DF1E812" w14:textId="77777777" w:rsidR="00AE2802" w:rsidRDefault="00AE2802" w:rsidP="00AE2802"/>
    <w:p w14:paraId="5460DF51" w14:textId="77777777" w:rsidR="00AE2802" w:rsidRDefault="00AE2802" w:rsidP="00AE2802"/>
    <w:p w14:paraId="23640C08" w14:textId="77777777" w:rsidR="00AE2802" w:rsidRDefault="00AE2802" w:rsidP="00AE2802"/>
    <w:p w14:paraId="502E4E12" w14:textId="77777777" w:rsidR="00AE2802" w:rsidRDefault="00AE2802" w:rsidP="00AE2802"/>
    <w:p w14:paraId="1B75E71A" w14:textId="77777777" w:rsidR="00AE2802" w:rsidRDefault="00AE2802" w:rsidP="00AE2802"/>
    <w:p w14:paraId="152F8CC4" w14:textId="77777777" w:rsidR="00AE2802" w:rsidRDefault="00AE2802" w:rsidP="00AE2802"/>
    <w:p w14:paraId="5C37F725" w14:textId="77777777" w:rsidR="00AE2802" w:rsidRDefault="00AE2802" w:rsidP="00AE2802"/>
    <w:p w14:paraId="6A112C44" w14:textId="77777777" w:rsidR="00AE2802" w:rsidRDefault="00AE2802" w:rsidP="00AE2802"/>
    <w:p w14:paraId="152F441A" w14:textId="77777777" w:rsidR="00E901A8" w:rsidRDefault="00246B0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5E"/>
    <w:rsid w:val="000B5E46"/>
    <w:rsid w:val="00246B04"/>
    <w:rsid w:val="003E01BD"/>
    <w:rsid w:val="00532E5E"/>
    <w:rsid w:val="00743836"/>
    <w:rsid w:val="009E147A"/>
    <w:rsid w:val="00A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A3F9"/>
  <w15:chartTrackingRefBased/>
  <w15:docId w15:val="{567F08F1-0FE8-4305-8A6A-BE25DE8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80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лишении премии руководителя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лишении премии руководителя</dc:title>
  <dc:subject/>
  <dc:creator>Assistentus.ru</dc:creator>
  <cp:keywords/>
  <dc:description/>
  <cp:lastModifiedBy>Александр Петров</cp:lastModifiedBy>
  <cp:revision>5</cp:revision>
  <dcterms:created xsi:type="dcterms:W3CDTF">2025-08-22T03:32:00Z</dcterms:created>
  <dcterms:modified xsi:type="dcterms:W3CDTF">2025-08-29T13:50:00Z</dcterms:modified>
</cp:coreProperties>
</file>