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города Кургана  </w:t>
      </w:r>
    </w:p>
    <w:p w:rsidR="006C698E" w:rsidRDefault="00A108E4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П</w:t>
      </w:r>
      <w:r w:rsidR="006C698E">
        <w:rPr>
          <w:rFonts w:ascii="Times New Roman" w:hAnsi="Times New Roman" w:cs="Times New Roman"/>
          <w:sz w:val="28"/>
          <w:szCs w:val="28"/>
        </w:rPr>
        <w:t>равосудия,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C698E" w:rsidRDefault="006C698E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12.04.2024 г. обратился в полицию с официальным звонком, который был зарегистрирован сотрудником Терентьевым Василием Владимировичем. Причиной звонка служила драка между двумя людьми, которая проходила в моем дворе по адресу: </w:t>
      </w:r>
      <w:proofErr w:type="gramStart"/>
      <w:r w:rsidRPr="006C69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98E">
        <w:rPr>
          <w:rFonts w:ascii="Times New Roman" w:hAnsi="Times New Roman" w:cs="Times New Roman"/>
          <w:sz w:val="28"/>
          <w:szCs w:val="28"/>
        </w:rPr>
        <w:t xml:space="preserve">. Курган, ул. Нелли </w:t>
      </w:r>
      <w:proofErr w:type="spellStart"/>
      <w:r w:rsidRPr="006C698E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Pr="006C698E">
        <w:rPr>
          <w:rFonts w:ascii="Times New Roman" w:hAnsi="Times New Roman" w:cs="Times New Roman"/>
          <w:sz w:val="28"/>
          <w:szCs w:val="28"/>
        </w:rPr>
        <w:t>, д. 7</w:t>
      </w:r>
      <w:r>
        <w:rPr>
          <w:rFonts w:ascii="Times New Roman" w:hAnsi="Times New Roman" w:cs="Times New Roman"/>
          <w:sz w:val="28"/>
          <w:szCs w:val="28"/>
        </w:rPr>
        <w:t xml:space="preserve">. Однако в течение суток ни один сотрудник не прибыл. </w:t>
      </w:r>
    </w:p>
    <w:p w:rsidR="006C698E" w:rsidRDefault="006C698E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смыслу статьи 12 Закона «О полиции», на полицию возлагается обязанность незамедлительно выезжать на места происшествий, пресекая противоправные деяния. </w:t>
      </w:r>
    </w:p>
    <w:p w:rsidR="006C698E" w:rsidRDefault="006C698E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6C698E" w:rsidRPr="00461245" w:rsidRDefault="006C698E" w:rsidP="006C6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6C69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1B6370"/>
    <w:rsid w:val="00216862"/>
    <w:rsid w:val="00220F58"/>
    <w:rsid w:val="002A5353"/>
    <w:rsid w:val="002C4B7A"/>
    <w:rsid w:val="002D6FBF"/>
    <w:rsid w:val="00306AFA"/>
    <w:rsid w:val="003118B1"/>
    <w:rsid w:val="00320577"/>
    <w:rsid w:val="00327852"/>
    <w:rsid w:val="0033643F"/>
    <w:rsid w:val="00346353"/>
    <w:rsid w:val="00454F15"/>
    <w:rsid w:val="00461245"/>
    <w:rsid w:val="004B2A43"/>
    <w:rsid w:val="00565716"/>
    <w:rsid w:val="00584763"/>
    <w:rsid w:val="005C1E93"/>
    <w:rsid w:val="00602A9C"/>
    <w:rsid w:val="00625222"/>
    <w:rsid w:val="006733DA"/>
    <w:rsid w:val="00692786"/>
    <w:rsid w:val="006C698E"/>
    <w:rsid w:val="00736597"/>
    <w:rsid w:val="00741A2A"/>
    <w:rsid w:val="007A26BA"/>
    <w:rsid w:val="008A0604"/>
    <w:rsid w:val="00986184"/>
    <w:rsid w:val="009E2D5F"/>
    <w:rsid w:val="00A05036"/>
    <w:rsid w:val="00A108E4"/>
    <w:rsid w:val="00A33EEF"/>
    <w:rsid w:val="00A52F22"/>
    <w:rsid w:val="00AD3D4C"/>
    <w:rsid w:val="00B63228"/>
    <w:rsid w:val="00B7023E"/>
    <w:rsid w:val="00B7119F"/>
    <w:rsid w:val="00BC5C00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E141E0"/>
    <w:rsid w:val="00E5101E"/>
    <w:rsid w:val="00E614B2"/>
    <w:rsid w:val="00E626EC"/>
    <w:rsid w:val="00EB0CE7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 на бездействие полиции</dc:title>
  <dc:subject/>
  <dc:creator>Assistentus.ru</dc:creator>
  <cp:keywords/>
  <dc:description/>
  <cp:lastModifiedBy>Assistentus.ru</cp:lastModifiedBy>
  <cp:revision>28</cp:revision>
  <dcterms:created xsi:type="dcterms:W3CDTF">2023-06-18T11:11:00Z</dcterms:created>
  <dcterms:modified xsi:type="dcterms:W3CDTF">2023-09-28T15:00:00Z</dcterms:modified>
</cp:coreProperties>
</file>